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51" w:rsidRDefault="00BE2151" w:rsidP="00F10937">
      <w:pPr>
        <w:pStyle w:val="a3"/>
      </w:pPr>
      <w:r>
        <w:rPr>
          <w:rFonts w:hint="eastAsia"/>
        </w:rPr>
        <w:t>第</w:t>
      </w:r>
      <w:r w:rsidR="00B0078D" w:rsidRPr="004C2598">
        <w:rPr>
          <w:rFonts w:hint="eastAsia"/>
        </w:rPr>
        <w:t>８</w:t>
      </w:r>
      <w:r>
        <w:rPr>
          <w:rFonts w:hint="eastAsia"/>
        </w:rPr>
        <w:t>号様式（第</w:t>
      </w:r>
      <w:r w:rsidR="00FA33A1" w:rsidRPr="00421215">
        <w:rPr>
          <w:rFonts w:hint="eastAsia"/>
        </w:rPr>
        <w:t>17</w:t>
      </w:r>
      <w:r>
        <w:rPr>
          <w:rFonts w:hint="eastAsia"/>
        </w:rPr>
        <w:t>条関係）</w:t>
      </w:r>
    </w:p>
    <w:p w:rsidR="00BE2151" w:rsidRPr="008044E1" w:rsidRDefault="00BE2151">
      <w:pPr>
        <w:pStyle w:val="a3"/>
        <w:ind w:right="420"/>
        <w:rPr>
          <w:sz w:val="24"/>
          <w:szCs w:val="24"/>
        </w:rPr>
      </w:pPr>
    </w:p>
    <w:p w:rsidR="00BE2151" w:rsidRPr="00EC70CB" w:rsidRDefault="00482CDA">
      <w:pPr>
        <w:pStyle w:val="a3"/>
        <w:jc w:val="center"/>
        <w:rPr>
          <w:b/>
          <w:sz w:val="28"/>
          <w:szCs w:val="28"/>
        </w:rPr>
      </w:pPr>
      <w:r w:rsidRPr="00EC70CB">
        <w:rPr>
          <w:rFonts w:hint="eastAsia"/>
          <w:b/>
          <w:sz w:val="28"/>
          <w:szCs w:val="28"/>
        </w:rPr>
        <w:t xml:space="preserve">承  認  事  業  者  名  </w:t>
      </w:r>
      <w:r w:rsidR="00BE2151" w:rsidRPr="00EC70CB">
        <w:rPr>
          <w:rFonts w:hint="eastAsia"/>
          <w:b/>
          <w:sz w:val="28"/>
          <w:szCs w:val="28"/>
        </w:rPr>
        <w:t>簿</w:t>
      </w:r>
    </w:p>
    <w:p w:rsidR="00BE2151" w:rsidRDefault="00BE2151">
      <w:pPr>
        <w:pStyle w:val="a3"/>
        <w:jc w:val="center"/>
      </w:pPr>
    </w:p>
    <w:p w:rsidR="000D78AF" w:rsidRPr="00B656F2" w:rsidRDefault="00482CDA" w:rsidP="00B656F2">
      <w:pPr>
        <w:pStyle w:val="a3"/>
        <w:ind w:firstLineChars="2800" w:firstLine="5880"/>
        <w:rPr>
          <w:rFonts w:hint="eastAsia"/>
        </w:rPr>
      </w:pPr>
      <w:r w:rsidRPr="003D59F9">
        <w:rPr>
          <w:rFonts w:hint="eastAsia"/>
        </w:rPr>
        <w:t xml:space="preserve">作成年月日      年      </w:t>
      </w:r>
      <w:r w:rsidR="00BE2151" w:rsidRPr="003D59F9">
        <w:rPr>
          <w:rFonts w:hint="eastAsia"/>
        </w:rPr>
        <w:t>月</w:t>
      </w:r>
      <w:r w:rsidRPr="003D59F9">
        <w:rPr>
          <w:rFonts w:hint="eastAsia"/>
        </w:rPr>
        <w:t xml:space="preserve">      </w:t>
      </w:r>
      <w:r w:rsidR="00BE2151" w:rsidRPr="003D59F9">
        <w:rPr>
          <w:rFonts w:hint="eastAsia"/>
        </w:rPr>
        <w:t>日</w:t>
      </w:r>
    </w:p>
    <w:p w:rsidR="00477BFC" w:rsidRDefault="00477BFC" w:rsidP="00F360B7">
      <w:pPr>
        <w:pStyle w:val="a3"/>
        <w:rPr>
          <w:rFonts w:hint="eastAsia"/>
          <w:color w:val="FF0000"/>
          <w:sz w:val="24"/>
          <w:szCs w:val="24"/>
        </w:rPr>
      </w:pPr>
    </w:p>
    <w:p w:rsidR="008B3D08" w:rsidRPr="00421215" w:rsidRDefault="00A65A19" w:rsidP="00F360B7">
      <w:pPr>
        <w:pStyle w:val="a3"/>
        <w:rPr>
          <w:rFonts w:hint="eastAsia"/>
          <w:sz w:val="24"/>
          <w:szCs w:val="24"/>
        </w:rPr>
      </w:pPr>
      <w:r w:rsidRPr="00421215">
        <w:rPr>
          <w:rFonts w:hint="eastAsia"/>
          <w:sz w:val="24"/>
          <w:szCs w:val="24"/>
        </w:rPr>
        <w:t>【</w:t>
      </w:r>
      <w:r w:rsidR="000D78AF" w:rsidRPr="00421215">
        <w:rPr>
          <w:rFonts w:hint="eastAsia"/>
          <w:sz w:val="24"/>
          <w:szCs w:val="24"/>
        </w:rPr>
        <w:t>収集運搬業者】</w:t>
      </w:r>
    </w:p>
    <w:tbl>
      <w:tblPr>
        <w:tblpPr w:leftFromText="142" w:rightFromText="142" w:vertAnchor="text" w:horzAnchor="margin" w:tblpX="112" w:tblpY="19"/>
        <w:tblW w:w="9412" w:type="dxa"/>
        <w:tblLayout w:type="fixed"/>
        <w:tblCellMar>
          <w:left w:w="56" w:type="dxa"/>
          <w:right w:w="56" w:type="dxa"/>
        </w:tblCellMar>
        <w:tblLook w:val="0000" w:firstRow="0" w:lastRow="0" w:firstColumn="0" w:lastColumn="0" w:noHBand="0" w:noVBand="0"/>
      </w:tblPr>
      <w:tblGrid>
        <w:gridCol w:w="1112"/>
        <w:gridCol w:w="436"/>
        <w:gridCol w:w="436"/>
        <w:gridCol w:w="437"/>
        <w:gridCol w:w="436"/>
        <w:gridCol w:w="437"/>
        <w:gridCol w:w="436"/>
        <w:gridCol w:w="437"/>
        <w:gridCol w:w="1134"/>
        <w:gridCol w:w="342"/>
        <w:gridCol w:w="343"/>
        <w:gridCol w:w="342"/>
        <w:gridCol w:w="343"/>
        <w:gridCol w:w="342"/>
        <w:gridCol w:w="343"/>
        <w:gridCol w:w="343"/>
        <w:gridCol w:w="342"/>
        <w:gridCol w:w="343"/>
        <w:gridCol w:w="342"/>
        <w:gridCol w:w="343"/>
        <w:gridCol w:w="343"/>
      </w:tblGrid>
      <w:tr w:rsidR="00477BFC" w:rsidRPr="00421215" w:rsidTr="00421215">
        <w:tblPrEx>
          <w:tblCellMar>
            <w:top w:w="0" w:type="dxa"/>
            <w:bottom w:w="0" w:type="dxa"/>
          </w:tblCellMar>
        </w:tblPrEx>
        <w:trPr>
          <w:trHeight w:val="570"/>
        </w:trPr>
        <w:tc>
          <w:tcPr>
            <w:tcW w:w="1112" w:type="dxa"/>
            <w:tcBorders>
              <w:top w:val="single" w:sz="12" w:space="0" w:color="auto"/>
              <w:left w:val="single" w:sz="12" w:space="0" w:color="auto"/>
              <w:bottom w:val="single" w:sz="12" w:space="0" w:color="auto"/>
              <w:right w:val="single" w:sz="8" w:space="0" w:color="auto"/>
            </w:tcBorders>
            <w:vAlign w:val="center"/>
          </w:tcPr>
          <w:p w:rsidR="00477BFC" w:rsidRPr="00421215" w:rsidRDefault="00477BFC" w:rsidP="00816B24">
            <w:pPr>
              <w:pStyle w:val="a3"/>
              <w:jc w:val="distribute"/>
              <w:rPr>
                <w:rFonts w:hint="eastAsia"/>
                <w:spacing w:val="-6"/>
              </w:rPr>
            </w:pPr>
            <w:r w:rsidRPr="00421215">
              <w:rPr>
                <w:rFonts w:hint="eastAsia"/>
                <w:spacing w:val="-6"/>
              </w:rPr>
              <w:t>搬入者</w:t>
            </w:r>
          </w:p>
          <w:p w:rsidR="00477BFC" w:rsidRPr="00421215" w:rsidRDefault="00477BFC" w:rsidP="00816B24">
            <w:pPr>
              <w:pStyle w:val="a3"/>
              <w:jc w:val="distribute"/>
              <w:rPr>
                <w:sz w:val="18"/>
                <w:szCs w:val="18"/>
              </w:rPr>
            </w:pPr>
            <w:r w:rsidRPr="00421215">
              <w:rPr>
                <w:rFonts w:hint="eastAsia"/>
                <w:spacing w:val="-6"/>
              </w:rPr>
              <w:t>コード</w:t>
            </w:r>
          </w:p>
        </w:tc>
        <w:tc>
          <w:tcPr>
            <w:tcW w:w="436" w:type="dxa"/>
            <w:tcBorders>
              <w:top w:val="single" w:sz="12" w:space="0" w:color="auto"/>
              <w:left w:val="single" w:sz="8"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6" w:type="dxa"/>
            <w:tcBorders>
              <w:top w:val="single" w:sz="12" w:space="0" w:color="auto"/>
              <w:left w:val="dashed" w:sz="4"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7" w:type="dxa"/>
            <w:tcBorders>
              <w:top w:val="single" w:sz="12" w:space="0" w:color="auto"/>
              <w:left w:val="dashed" w:sz="4"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6" w:type="dxa"/>
            <w:tcBorders>
              <w:top w:val="single" w:sz="12" w:space="0" w:color="auto"/>
              <w:left w:val="dashed" w:sz="4"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7" w:type="dxa"/>
            <w:tcBorders>
              <w:top w:val="single" w:sz="12" w:space="0" w:color="auto"/>
              <w:left w:val="dashed" w:sz="4"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6" w:type="dxa"/>
            <w:tcBorders>
              <w:top w:val="single" w:sz="12" w:space="0" w:color="auto"/>
              <w:left w:val="dashed" w:sz="4" w:space="0" w:color="auto"/>
              <w:bottom w:val="single" w:sz="12" w:space="0" w:color="auto"/>
              <w:right w:val="dashed" w:sz="4" w:space="0" w:color="auto"/>
            </w:tcBorders>
            <w:vAlign w:val="center"/>
          </w:tcPr>
          <w:p w:rsidR="00477BFC" w:rsidRPr="00421215" w:rsidRDefault="00477BFC" w:rsidP="008210BA">
            <w:pPr>
              <w:pStyle w:val="a3"/>
              <w:wordWrap/>
              <w:spacing w:line="240" w:lineRule="auto"/>
              <w:jc w:val="center"/>
              <w:rPr>
                <w:rFonts w:hint="eastAsia"/>
              </w:rPr>
            </w:pPr>
          </w:p>
        </w:tc>
        <w:tc>
          <w:tcPr>
            <w:tcW w:w="437" w:type="dxa"/>
            <w:tcBorders>
              <w:top w:val="single" w:sz="12" w:space="0" w:color="auto"/>
              <w:left w:val="dashed" w:sz="4" w:space="0" w:color="auto"/>
              <w:bottom w:val="single" w:sz="12" w:space="0" w:color="auto"/>
              <w:right w:val="single" w:sz="8" w:space="0" w:color="auto"/>
            </w:tcBorders>
            <w:vAlign w:val="center"/>
          </w:tcPr>
          <w:p w:rsidR="00477BFC" w:rsidRPr="00421215" w:rsidRDefault="00477BFC" w:rsidP="008210BA">
            <w:pPr>
              <w:pStyle w:val="a3"/>
              <w:wordWrap/>
              <w:spacing w:line="240" w:lineRule="auto"/>
              <w:jc w:val="center"/>
              <w:rPr>
                <w:rFonts w:hint="eastAsia"/>
              </w:rPr>
            </w:pPr>
          </w:p>
        </w:tc>
        <w:tc>
          <w:tcPr>
            <w:tcW w:w="1134"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jc w:val="center"/>
            </w:pPr>
            <w:r w:rsidRPr="00421215">
              <w:rPr>
                <w:rFonts w:hint="eastAsia"/>
              </w:rPr>
              <w:t>収集運搬業者名</w:t>
            </w:r>
          </w:p>
        </w:tc>
        <w:tc>
          <w:tcPr>
            <w:tcW w:w="4111" w:type="dxa"/>
            <w:gridSpan w:val="12"/>
            <w:tcBorders>
              <w:top w:val="single" w:sz="12" w:space="0" w:color="auto"/>
              <w:left w:val="single" w:sz="8" w:space="0" w:color="auto"/>
              <w:bottom w:val="single" w:sz="12" w:space="0" w:color="auto"/>
              <w:right w:val="single" w:sz="12" w:space="0" w:color="auto"/>
            </w:tcBorders>
          </w:tcPr>
          <w:p w:rsidR="00477BFC" w:rsidRPr="00421215" w:rsidRDefault="00477BFC" w:rsidP="008210BA">
            <w:pPr>
              <w:pStyle w:val="a3"/>
              <w:wordWrap/>
              <w:spacing w:line="240" w:lineRule="auto"/>
            </w:pPr>
          </w:p>
        </w:tc>
      </w:tr>
      <w:tr w:rsidR="00477BFC" w:rsidRPr="00421215" w:rsidTr="00421215">
        <w:tblPrEx>
          <w:tblCellMar>
            <w:top w:w="0" w:type="dxa"/>
            <w:bottom w:w="0" w:type="dxa"/>
          </w:tblCellMar>
        </w:tblPrEx>
        <w:trPr>
          <w:trHeight w:val="570"/>
        </w:trPr>
        <w:tc>
          <w:tcPr>
            <w:tcW w:w="1112" w:type="dxa"/>
            <w:tcBorders>
              <w:top w:val="single" w:sz="12" w:space="0" w:color="auto"/>
              <w:bottom w:val="nil"/>
            </w:tcBorders>
            <w:vAlign w:val="center"/>
          </w:tcPr>
          <w:p w:rsidR="00477BFC" w:rsidRPr="00421215" w:rsidRDefault="00477BFC" w:rsidP="008210BA">
            <w:pPr>
              <w:pStyle w:val="a3"/>
              <w:jc w:val="center"/>
              <w:rPr>
                <w:spacing w:val="-6"/>
              </w:rPr>
            </w:pPr>
          </w:p>
        </w:tc>
        <w:tc>
          <w:tcPr>
            <w:tcW w:w="3055" w:type="dxa"/>
            <w:gridSpan w:val="7"/>
            <w:tcBorders>
              <w:top w:val="single" w:sz="12" w:space="0" w:color="auto"/>
              <w:left w:val="nil"/>
              <w:bottom w:val="nil"/>
              <w:right w:val="single" w:sz="12" w:space="0" w:color="auto"/>
            </w:tcBorders>
            <w:vAlign w:val="center"/>
          </w:tcPr>
          <w:p w:rsidR="00477BFC" w:rsidRPr="00421215" w:rsidRDefault="00477BFC" w:rsidP="008210BA">
            <w:pPr>
              <w:pStyle w:val="a3"/>
              <w:wordWrap/>
              <w:spacing w:line="240" w:lineRule="auto"/>
            </w:pPr>
          </w:p>
        </w:tc>
        <w:tc>
          <w:tcPr>
            <w:tcW w:w="1134" w:type="dxa"/>
            <w:tcBorders>
              <w:top w:val="single" w:sz="12" w:space="0" w:color="auto"/>
              <w:left w:val="single" w:sz="12" w:space="0" w:color="auto"/>
              <w:bottom w:val="single" w:sz="12" w:space="0" w:color="auto"/>
              <w:right w:val="single" w:sz="8" w:space="0" w:color="auto"/>
            </w:tcBorders>
            <w:vAlign w:val="center"/>
          </w:tcPr>
          <w:p w:rsidR="00477BFC" w:rsidRPr="00421215" w:rsidRDefault="00477BFC" w:rsidP="00833AEC">
            <w:pPr>
              <w:pStyle w:val="a3"/>
              <w:wordWrap/>
              <w:spacing w:line="240" w:lineRule="auto"/>
              <w:jc w:val="center"/>
            </w:pPr>
            <w:r w:rsidRPr="00421215">
              <w:rPr>
                <w:rFonts w:hint="eastAsia"/>
              </w:rPr>
              <w:t>許可番号</w:t>
            </w:r>
          </w:p>
        </w:tc>
        <w:tc>
          <w:tcPr>
            <w:tcW w:w="342"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rPr>
                <w:rFonts w:ascii="HGS創英角ｺﾞｼｯｸUB" w:eastAsia="HGS創英角ｺﾞｼｯｸUB"/>
              </w:rPr>
            </w:pP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2"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r w:rsidRPr="00421215">
              <w:rPr>
                <w:rFonts w:ascii="HGS創英角ｺﾞｼｯｸUB" w:eastAsia="HGS創英角ｺﾞｼｯｸUB" w:hint="eastAsia"/>
              </w:rPr>
              <w:t>－</w:t>
            </w: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2"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r w:rsidRPr="00421215">
              <w:rPr>
                <w:rFonts w:ascii="HGS創英角ｺﾞｼｯｸUB" w:eastAsia="HGS創英角ｺﾞｼｯｸUB" w:hint="eastAsia"/>
              </w:rPr>
              <w:t>－</w:t>
            </w: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2"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2"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3" w:type="dxa"/>
            <w:tcBorders>
              <w:top w:val="single" w:sz="12" w:space="0" w:color="auto"/>
              <w:left w:val="single" w:sz="8" w:space="0" w:color="auto"/>
              <w:bottom w:val="single" w:sz="12" w:space="0" w:color="auto"/>
              <w:right w:val="single" w:sz="8" w:space="0" w:color="auto"/>
            </w:tcBorders>
            <w:vAlign w:val="center"/>
          </w:tcPr>
          <w:p w:rsidR="00477BFC" w:rsidRPr="00421215" w:rsidRDefault="00477BFC" w:rsidP="008210BA">
            <w:pPr>
              <w:pStyle w:val="a3"/>
              <w:wordWrap/>
              <w:spacing w:line="240" w:lineRule="auto"/>
            </w:pPr>
          </w:p>
        </w:tc>
        <w:tc>
          <w:tcPr>
            <w:tcW w:w="343" w:type="dxa"/>
            <w:tcBorders>
              <w:top w:val="single" w:sz="12" w:space="0" w:color="auto"/>
              <w:left w:val="single" w:sz="8" w:space="0" w:color="auto"/>
              <w:bottom w:val="single" w:sz="12" w:space="0" w:color="auto"/>
              <w:right w:val="single" w:sz="12" w:space="0" w:color="auto"/>
            </w:tcBorders>
            <w:vAlign w:val="center"/>
          </w:tcPr>
          <w:p w:rsidR="00477BFC" w:rsidRPr="00421215" w:rsidRDefault="00477BFC" w:rsidP="008210BA">
            <w:pPr>
              <w:pStyle w:val="a3"/>
              <w:wordWrap/>
              <w:spacing w:line="240" w:lineRule="auto"/>
            </w:pPr>
          </w:p>
        </w:tc>
      </w:tr>
    </w:tbl>
    <w:p w:rsidR="00477BFC" w:rsidRDefault="00477BFC" w:rsidP="00F360B7">
      <w:pPr>
        <w:pStyle w:val="a3"/>
        <w:rPr>
          <w:rFonts w:hint="eastAsia"/>
          <w:color w:val="FF0000"/>
          <w:sz w:val="24"/>
          <w:szCs w:val="24"/>
        </w:rPr>
      </w:pPr>
    </w:p>
    <w:p w:rsidR="00FF7C82" w:rsidRPr="00B0078D" w:rsidRDefault="003D59F9" w:rsidP="00F360B7">
      <w:pPr>
        <w:pStyle w:val="a3"/>
        <w:rPr>
          <w:rFonts w:hint="eastAsia"/>
          <w:sz w:val="24"/>
          <w:szCs w:val="24"/>
        </w:rPr>
      </w:pPr>
      <w:r w:rsidRPr="00B0078D">
        <w:rPr>
          <w:rFonts w:hint="eastAsia"/>
          <w:sz w:val="24"/>
          <w:szCs w:val="24"/>
        </w:rPr>
        <w:t>【排出事業者】</w:t>
      </w:r>
    </w:p>
    <w:tbl>
      <w:tblPr>
        <w:tblW w:w="9410" w:type="dxa"/>
        <w:tblInd w:w="94" w:type="dxa"/>
        <w:tblLayout w:type="fixed"/>
        <w:tblCellMar>
          <w:left w:w="56" w:type="dxa"/>
          <w:right w:w="56" w:type="dxa"/>
        </w:tblCellMar>
        <w:tblLook w:val="0000" w:firstRow="0" w:lastRow="0" w:firstColumn="0" w:lastColumn="0" w:noHBand="0" w:noVBand="0"/>
      </w:tblPr>
      <w:tblGrid>
        <w:gridCol w:w="298"/>
        <w:gridCol w:w="298"/>
        <w:gridCol w:w="299"/>
        <w:gridCol w:w="298"/>
        <w:gridCol w:w="299"/>
        <w:gridCol w:w="298"/>
        <w:gridCol w:w="299"/>
        <w:gridCol w:w="2608"/>
        <w:gridCol w:w="1925"/>
        <w:gridCol w:w="940"/>
        <w:gridCol w:w="924"/>
        <w:gridCol w:w="924"/>
      </w:tblGrid>
      <w:tr w:rsidR="008B41DB" w:rsidTr="008210BA">
        <w:tblPrEx>
          <w:tblCellMar>
            <w:top w:w="0" w:type="dxa"/>
            <w:bottom w:w="0" w:type="dxa"/>
          </w:tblCellMar>
        </w:tblPrEx>
        <w:trPr>
          <w:cantSplit/>
          <w:trHeight w:val="393"/>
        </w:trPr>
        <w:tc>
          <w:tcPr>
            <w:tcW w:w="2089" w:type="dxa"/>
            <w:gridSpan w:val="7"/>
            <w:vMerge w:val="restart"/>
            <w:tcBorders>
              <w:top w:val="single" w:sz="12" w:space="0" w:color="auto"/>
              <w:left w:val="single" w:sz="12" w:space="0" w:color="auto"/>
              <w:right w:val="nil"/>
            </w:tcBorders>
            <w:vAlign w:val="center"/>
          </w:tcPr>
          <w:p w:rsidR="008B41DB" w:rsidRPr="00B0078D" w:rsidRDefault="00816B24" w:rsidP="003D59F9">
            <w:pPr>
              <w:pStyle w:val="a3"/>
              <w:jc w:val="center"/>
              <w:rPr>
                <w:rFonts w:hint="eastAsia"/>
              </w:rPr>
            </w:pPr>
            <w:r w:rsidRPr="00B0078D">
              <w:rPr>
                <w:rFonts w:hint="eastAsia"/>
              </w:rPr>
              <w:t>搬入</w:t>
            </w:r>
            <w:r w:rsidR="00B0078D" w:rsidRPr="004C2598">
              <w:rPr>
                <w:rFonts w:hint="eastAsia"/>
              </w:rPr>
              <w:t>者</w:t>
            </w:r>
            <w:r w:rsidR="003D59F9" w:rsidRPr="00B0078D">
              <w:rPr>
                <w:rFonts w:hint="eastAsia"/>
              </w:rPr>
              <w:t>コード</w:t>
            </w:r>
          </w:p>
        </w:tc>
        <w:tc>
          <w:tcPr>
            <w:tcW w:w="2608" w:type="dxa"/>
            <w:vMerge w:val="restart"/>
            <w:tcBorders>
              <w:top w:val="single" w:sz="12" w:space="0" w:color="auto"/>
              <w:left w:val="single" w:sz="4" w:space="0" w:color="auto"/>
              <w:right w:val="nil"/>
            </w:tcBorders>
            <w:vAlign w:val="center"/>
          </w:tcPr>
          <w:p w:rsidR="008B41DB" w:rsidRPr="00165373" w:rsidRDefault="003D59F9" w:rsidP="003D59F9">
            <w:pPr>
              <w:pStyle w:val="a3"/>
              <w:jc w:val="center"/>
            </w:pPr>
            <w:r w:rsidRPr="00165373">
              <w:rPr>
                <w:rFonts w:hint="eastAsia"/>
              </w:rPr>
              <w:t>排出事業者名</w:t>
            </w:r>
          </w:p>
        </w:tc>
        <w:tc>
          <w:tcPr>
            <w:tcW w:w="1925" w:type="dxa"/>
            <w:vMerge w:val="restart"/>
            <w:tcBorders>
              <w:top w:val="single" w:sz="12" w:space="0" w:color="auto"/>
              <w:left w:val="single" w:sz="4" w:space="0" w:color="auto"/>
              <w:right w:val="nil"/>
            </w:tcBorders>
            <w:vAlign w:val="center"/>
          </w:tcPr>
          <w:p w:rsidR="00FF7C82" w:rsidRPr="00B0078D" w:rsidRDefault="003D59F9" w:rsidP="003D59F9">
            <w:pPr>
              <w:pStyle w:val="a3"/>
              <w:jc w:val="center"/>
              <w:rPr>
                <w:rFonts w:hint="eastAsia"/>
              </w:rPr>
            </w:pPr>
            <w:r w:rsidRPr="00B0078D">
              <w:rPr>
                <w:rFonts w:hint="eastAsia"/>
              </w:rPr>
              <w:t>搬入承認</w:t>
            </w:r>
          </w:p>
          <w:p w:rsidR="008B41DB" w:rsidRPr="00477BFC" w:rsidRDefault="003D59F9" w:rsidP="003D59F9">
            <w:pPr>
              <w:pStyle w:val="a3"/>
              <w:jc w:val="center"/>
            </w:pPr>
            <w:r w:rsidRPr="00477BFC">
              <w:rPr>
                <w:rFonts w:hint="eastAsia"/>
              </w:rPr>
              <w:t>有効期限</w:t>
            </w:r>
          </w:p>
        </w:tc>
        <w:tc>
          <w:tcPr>
            <w:tcW w:w="2788" w:type="dxa"/>
            <w:gridSpan w:val="3"/>
            <w:tcBorders>
              <w:top w:val="single" w:sz="12" w:space="0" w:color="auto"/>
              <w:left w:val="single" w:sz="4" w:space="0" w:color="auto"/>
              <w:bottom w:val="single" w:sz="4" w:space="0" w:color="auto"/>
              <w:right w:val="single" w:sz="12" w:space="0" w:color="auto"/>
            </w:tcBorders>
            <w:vAlign w:val="center"/>
          </w:tcPr>
          <w:p w:rsidR="008B41DB" w:rsidRPr="0017213D" w:rsidRDefault="000C19D4" w:rsidP="008210BA">
            <w:pPr>
              <w:pStyle w:val="a3"/>
              <w:wordWrap/>
              <w:spacing w:line="240" w:lineRule="auto"/>
              <w:jc w:val="center"/>
              <w:rPr>
                <w:rFonts w:hint="eastAsia"/>
                <w:color w:val="FF0000"/>
              </w:rPr>
            </w:pPr>
            <w:r w:rsidRPr="00477BFC">
              <w:rPr>
                <w:rFonts w:hint="eastAsia"/>
              </w:rPr>
              <w:t>受託種別</w:t>
            </w:r>
            <w:r>
              <w:rPr>
                <w:rFonts w:hint="eastAsia"/>
                <w:color w:val="FF0000"/>
              </w:rPr>
              <w:t xml:space="preserve">　</w:t>
            </w:r>
            <w:r w:rsidR="008044E1" w:rsidRPr="00B0078D">
              <w:rPr>
                <w:rFonts w:hint="eastAsia"/>
              </w:rPr>
              <w:t>排出量</w:t>
            </w:r>
            <w:r w:rsidR="008044E1" w:rsidRPr="00B0078D">
              <w:rPr>
                <w:rFonts w:hint="eastAsia"/>
                <w:sz w:val="16"/>
                <w:szCs w:val="16"/>
              </w:rPr>
              <w:t>（</w:t>
            </w:r>
            <w:r w:rsidR="00B0078D">
              <w:rPr>
                <w:rFonts w:hint="eastAsia"/>
                <w:sz w:val="16"/>
                <w:szCs w:val="16"/>
              </w:rPr>
              <w:t>㎏</w:t>
            </w:r>
            <w:r w:rsidR="008044E1" w:rsidRPr="00B0078D">
              <w:rPr>
                <w:rFonts w:hint="eastAsia"/>
                <w:sz w:val="16"/>
                <w:szCs w:val="16"/>
              </w:rPr>
              <w:t>／月）</w:t>
            </w:r>
          </w:p>
        </w:tc>
      </w:tr>
      <w:tr w:rsidR="008B41DB" w:rsidTr="00B0078D">
        <w:tblPrEx>
          <w:tblCellMar>
            <w:top w:w="0" w:type="dxa"/>
            <w:bottom w:w="0" w:type="dxa"/>
          </w:tblCellMar>
        </w:tblPrEx>
        <w:trPr>
          <w:cantSplit/>
          <w:trHeight w:val="284"/>
        </w:trPr>
        <w:tc>
          <w:tcPr>
            <w:tcW w:w="2089" w:type="dxa"/>
            <w:gridSpan w:val="7"/>
            <w:vMerge/>
            <w:tcBorders>
              <w:left w:val="single" w:sz="12" w:space="0" w:color="auto"/>
              <w:right w:val="nil"/>
            </w:tcBorders>
          </w:tcPr>
          <w:p w:rsidR="008B41DB" w:rsidRPr="0017213D" w:rsidRDefault="008B41DB" w:rsidP="00490D8A">
            <w:pPr>
              <w:pStyle w:val="a3"/>
              <w:rPr>
                <w:color w:val="FF0000"/>
              </w:rPr>
            </w:pPr>
          </w:p>
        </w:tc>
        <w:tc>
          <w:tcPr>
            <w:tcW w:w="2608" w:type="dxa"/>
            <w:vMerge/>
            <w:tcBorders>
              <w:left w:val="single" w:sz="4" w:space="0" w:color="auto"/>
              <w:right w:val="nil"/>
            </w:tcBorders>
          </w:tcPr>
          <w:p w:rsidR="008B41DB" w:rsidRPr="0017213D" w:rsidRDefault="008B41DB" w:rsidP="00490D8A">
            <w:pPr>
              <w:pStyle w:val="a3"/>
              <w:rPr>
                <w:color w:val="FF0000"/>
              </w:rPr>
            </w:pPr>
          </w:p>
        </w:tc>
        <w:tc>
          <w:tcPr>
            <w:tcW w:w="1925" w:type="dxa"/>
            <w:vMerge/>
            <w:tcBorders>
              <w:left w:val="single" w:sz="4" w:space="0" w:color="auto"/>
              <w:right w:val="nil"/>
            </w:tcBorders>
          </w:tcPr>
          <w:p w:rsidR="008B41DB" w:rsidRPr="0017213D" w:rsidRDefault="008B41DB" w:rsidP="00490D8A">
            <w:pPr>
              <w:pStyle w:val="a3"/>
              <w:rPr>
                <w:color w:val="FF0000"/>
              </w:rPr>
            </w:pPr>
          </w:p>
        </w:tc>
        <w:tc>
          <w:tcPr>
            <w:tcW w:w="940" w:type="dxa"/>
            <w:vMerge w:val="restart"/>
            <w:tcBorders>
              <w:top w:val="nil"/>
              <w:left w:val="single" w:sz="4" w:space="0" w:color="auto"/>
              <w:right w:val="nil"/>
            </w:tcBorders>
            <w:vAlign w:val="center"/>
          </w:tcPr>
          <w:p w:rsidR="003D59F9" w:rsidRPr="00B0078D" w:rsidRDefault="008210BA" w:rsidP="008210BA">
            <w:pPr>
              <w:pStyle w:val="a3"/>
              <w:jc w:val="center"/>
              <w:rPr>
                <w:rFonts w:hint="eastAsia"/>
                <w:sz w:val="18"/>
                <w:szCs w:val="18"/>
              </w:rPr>
            </w:pPr>
            <w:r w:rsidRPr="00B0078D">
              <w:rPr>
                <w:rFonts w:hint="eastAsia"/>
                <w:sz w:val="18"/>
                <w:szCs w:val="18"/>
              </w:rPr>
              <w:t>紙</w:t>
            </w:r>
            <w:r w:rsidR="003D59F9" w:rsidRPr="00B0078D">
              <w:rPr>
                <w:rFonts w:hint="eastAsia"/>
                <w:sz w:val="18"/>
                <w:szCs w:val="18"/>
              </w:rPr>
              <w:t>くず</w:t>
            </w:r>
          </w:p>
        </w:tc>
        <w:tc>
          <w:tcPr>
            <w:tcW w:w="924" w:type="dxa"/>
            <w:vMerge w:val="restart"/>
            <w:tcBorders>
              <w:top w:val="nil"/>
              <w:left w:val="single" w:sz="4" w:space="0" w:color="auto"/>
              <w:right w:val="nil"/>
            </w:tcBorders>
            <w:vAlign w:val="center"/>
          </w:tcPr>
          <w:p w:rsidR="008044E1" w:rsidRPr="00B0078D" w:rsidRDefault="008044E1" w:rsidP="008210BA">
            <w:pPr>
              <w:pStyle w:val="a3"/>
              <w:jc w:val="center"/>
              <w:rPr>
                <w:sz w:val="18"/>
                <w:szCs w:val="18"/>
              </w:rPr>
            </w:pPr>
            <w:r w:rsidRPr="00B0078D">
              <w:rPr>
                <w:rFonts w:hint="eastAsia"/>
                <w:sz w:val="18"/>
                <w:szCs w:val="18"/>
              </w:rPr>
              <w:t>木くず</w:t>
            </w:r>
          </w:p>
        </w:tc>
        <w:tc>
          <w:tcPr>
            <w:tcW w:w="924" w:type="dxa"/>
            <w:vMerge w:val="restart"/>
            <w:tcBorders>
              <w:top w:val="nil"/>
              <w:left w:val="single" w:sz="4" w:space="0" w:color="auto"/>
              <w:right w:val="single" w:sz="12" w:space="0" w:color="auto"/>
            </w:tcBorders>
            <w:vAlign w:val="center"/>
          </w:tcPr>
          <w:p w:rsidR="008044E1" w:rsidRPr="00B0078D" w:rsidRDefault="008044E1" w:rsidP="00B0078D">
            <w:pPr>
              <w:pStyle w:val="a3"/>
              <w:wordWrap/>
              <w:spacing w:line="240" w:lineRule="auto"/>
              <w:jc w:val="center"/>
              <w:rPr>
                <w:rFonts w:hint="eastAsia"/>
                <w:sz w:val="18"/>
                <w:szCs w:val="18"/>
              </w:rPr>
            </w:pPr>
            <w:r w:rsidRPr="00B0078D">
              <w:rPr>
                <w:rFonts w:hint="eastAsia"/>
                <w:sz w:val="18"/>
                <w:szCs w:val="18"/>
              </w:rPr>
              <w:t>繊維くず</w:t>
            </w:r>
          </w:p>
        </w:tc>
      </w:tr>
      <w:tr w:rsidR="008B41DB">
        <w:tblPrEx>
          <w:tblCellMar>
            <w:top w:w="0" w:type="dxa"/>
            <w:bottom w:w="0" w:type="dxa"/>
          </w:tblCellMar>
        </w:tblPrEx>
        <w:trPr>
          <w:trHeight w:val="284"/>
        </w:trPr>
        <w:tc>
          <w:tcPr>
            <w:tcW w:w="2089" w:type="dxa"/>
            <w:gridSpan w:val="7"/>
            <w:vMerge/>
            <w:tcBorders>
              <w:left w:val="single" w:sz="12" w:space="0" w:color="auto"/>
              <w:bottom w:val="single" w:sz="12" w:space="0" w:color="auto"/>
              <w:right w:val="nil"/>
            </w:tcBorders>
          </w:tcPr>
          <w:p w:rsidR="008B41DB" w:rsidRDefault="008B41DB">
            <w:pPr>
              <w:pStyle w:val="a3"/>
              <w:wordWrap/>
              <w:spacing w:line="240" w:lineRule="auto"/>
            </w:pPr>
          </w:p>
        </w:tc>
        <w:tc>
          <w:tcPr>
            <w:tcW w:w="2608" w:type="dxa"/>
            <w:vMerge/>
            <w:tcBorders>
              <w:left w:val="single" w:sz="4" w:space="0" w:color="auto"/>
              <w:bottom w:val="single" w:sz="12" w:space="0" w:color="auto"/>
              <w:right w:val="nil"/>
            </w:tcBorders>
          </w:tcPr>
          <w:p w:rsidR="008B41DB" w:rsidRDefault="008B41DB">
            <w:pPr>
              <w:pStyle w:val="a3"/>
              <w:wordWrap/>
              <w:spacing w:line="240" w:lineRule="auto"/>
            </w:pPr>
          </w:p>
        </w:tc>
        <w:tc>
          <w:tcPr>
            <w:tcW w:w="1925" w:type="dxa"/>
            <w:vMerge/>
            <w:tcBorders>
              <w:left w:val="single" w:sz="4" w:space="0" w:color="auto"/>
              <w:bottom w:val="single" w:sz="12" w:space="0" w:color="auto"/>
              <w:right w:val="nil"/>
            </w:tcBorders>
          </w:tcPr>
          <w:p w:rsidR="008B41DB" w:rsidRDefault="008B41DB">
            <w:pPr>
              <w:pStyle w:val="a3"/>
              <w:wordWrap/>
              <w:spacing w:line="240" w:lineRule="auto"/>
            </w:pPr>
          </w:p>
        </w:tc>
        <w:tc>
          <w:tcPr>
            <w:tcW w:w="940" w:type="dxa"/>
            <w:vMerge/>
            <w:tcBorders>
              <w:left w:val="single" w:sz="4" w:space="0" w:color="auto"/>
              <w:bottom w:val="single" w:sz="12" w:space="0" w:color="auto"/>
              <w:right w:val="nil"/>
            </w:tcBorders>
          </w:tcPr>
          <w:p w:rsidR="008B41DB" w:rsidRPr="008B41DB" w:rsidRDefault="008B41DB" w:rsidP="008B41DB">
            <w:pPr>
              <w:pStyle w:val="a3"/>
              <w:ind w:firstLineChars="150" w:firstLine="315"/>
            </w:pPr>
          </w:p>
        </w:tc>
        <w:tc>
          <w:tcPr>
            <w:tcW w:w="924" w:type="dxa"/>
            <w:vMerge/>
            <w:tcBorders>
              <w:left w:val="single" w:sz="4" w:space="0" w:color="auto"/>
              <w:bottom w:val="single" w:sz="12" w:space="0" w:color="auto"/>
              <w:right w:val="nil"/>
            </w:tcBorders>
          </w:tcPr>
          <w:p w:rsidR="008B41DB" w:rsidRPr="008B41DB" w:rsidRDefault="008B41DB" w:rsidP="008B41DB">
            <w:pPr>
              <w:pStyle w:val="a3"/>
              <w:ind w:firstLineChars="150" w:firstLine="315"/>
            </w:pPr>
          </w:p>
        </w:tc>
        <w:tc>
          <w:tcPr>
            <w:tcW w:w="924" w:type="dxa"/>
            <w:vMerge/>
            <w:tcBorders>
              <w:left w:val="single" w:sz="4" w:space="0" w:color="auto"/>
              <w:bottom w:val="single" w:sz="12" w:space="0" w:color="auto"/>
              <w:right w:val="single" w:sz="12" w:space="0" w:color="auto"/>
            </w:tcBorders>
          </w:tcPr>
          <w:p w:rsidR="008B41DB" w:rsidRPr="008B41DB" w:rsidRDefault="008B41DB" w:rsidP="008B41DB">
            <w:pPr>
              <w:pStyle w:val="a3"/>
              <w:ind w:firstLineChars="150" w:firstLine="315"/>
            </w:pPr>
          </w:p>
        </w:tc>
      </w:tr>
      <w:tr w:rsidR="00A416F8">
        <w:tblPrEx>
          <w:tblCellMar>
            <w:top w:w="0" w:type="dxa"/>
            <w:bottom w:w="0" w:type="dxa"/>
          </w:tblCellMar>
        </w:tblPrEx>
        <w:trPr>
          <w:trHeight w:val="570"/>
        </w:trPr>
        <w:tc>
          <w:tcPr>
            <w:tcW w:w="298" w:type="dxa"/>
            <w:tcBorders>
              <w:top w:val="single" w:sz="12"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12"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12"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12"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12"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12"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12"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12"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12"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12"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12"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12"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cantSplit/>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cantSplit/>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A416F8">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A416F8" w:rsidRDefault="00A416F8" w:rsidP="00A416F8">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A416F8" w:rsidRDefault="00A416F8" w:rsidP="00A416F8">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A416F8" w:rsidRPr="008B41DB" w:rsidRDefault="00A416F8" w:rsidP="00A416F8">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A416F8" w:rsidRDefault="00A416F8">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A416F8" w:rsidRDefault="00A416F8">
            <w:pPr>
              <w:pStyle w:val="a3"/>
              <w:wordWrap/>
              <w:spacing w:line="240" w:lineRule="auto"/>
            </w:pPr>
          </w:p>
        </w:tc>
      </w:tr>
      <w:tr w:rsidR="00FF7C82">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FF7C82" w:rsidRPr="008B41DB" w:rsidRDefault="00FF7C82" w:rsidP="00B84EAF">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FF7C82" w:rsidRDefault="00FF7C82" w:rsidP="00B84EAF">
            <w:pPr>
              <w:pStyle w:val="a3"/>
              <w:wordWrap/>
              <w:spacing w:line="240" w:lineRule="auto"/>
            </w:pPr>
          </w:p>
        </w:tc>
      </w:tr>
      <w:tr w:rsidR="00FF7C82">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FF7C82" w:rsidRPr="008B41DB" w:rsidRDefault="00FF7C82" w:rsidP="00B84EAF">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FF7C82" w:rsidRDefault="00FF7C82" w:rsidP="00B84EAF">
            <w:pPr>
              <w:pStyle w:val="a3"/>
              <w:wordWrap/>
              <w:spacing w:line="240" w:lineRule="auto"/>
            </w:pPr>
          </w:p>
        </w:tc>
      </w:tr>
      <w:tr w:rsidR="00FF7C82">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FF7C82" w:rsidRPr="008B41DB" w:rsidRDefault="00FF7C82" w:rsidP="00B84EAF">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FF7C82" w:rsidRDefault="00FF7C82" w:rsidP="00B84EAF">
            <w:pPr>
              <w:pStyle w:val="a3"/>
              <w:wordWrap/>
              <w:spacing w:line="240" w:lineRule="auto"/>
            </w:pPr>
          </w:p>
        </w:tc>
      </w:tr>
      <w:tr w:rsidR="00FF7C82">
        <w:tblPrEx>
          <w:tblCellMar>
            <w:top w:w="0" w:type="dxa"/>
            <w:bottom w:w="0" w:type="dxa"/>
          </w:tblCellMar>
        </w:tblPrEx>
        <w:trPr>
          <w:trHeight w:val="570"/>
        </w:trPr>
        <w:tc>
          <w:tcPr>
            <w:tcW w:w="298" w:type="dxa"/>
            <w:tcBorders>
              <w:top w:val="single" w:sz="4" w:space="0" w:color="auto"/>
              <w:left w:val="single" w:sz="12"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4"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2608" w:type="dxa"/>
            <w:tcBorders>
              <w:top w:val="single" w:sz="4" w:space="0" w:color="auto"/>
              <w:left w:val="single" w:sz="4" w:space="0" w:color="auto"/>
              <w:bottom w:val="single" w:sz="4" w:space="0" w:color="auto"/>
              <w:right w:val="nil"/>
            </w:tcBorders>
            <w:vAlign w:val="center"/>
          </w:tcPr>
          <w:p w:rsidR="00FF7C82" w:rsidRDefault="00FF7C82" w:rsidP="00B84EAF">
            <w:pPr>
              <w:pStyle w:val="a3"/>
              <w:wordWrap/>
              <w:spacing w:line="240" w:lineRule="auto"/>
              <w:jc w:val="center"/>
            </w:pPr>
          </w:p>
        </w:tc>
        <w:tc>
          <w:tcPr>
            <w:tcW w:w="1925" w:type="dxa"/>
            <w:tcBorders>
              <w:top w:val="single" w:sz="4" w:space="0" w:color="auto"/>
              <w:left w:val="single" w:sz="4" w:space="0" w:color="auto"/>
              <w:bottom w:val="single" w:sz="4" w:space="0" w:color="auto"/>
              <w:right w:val="nil"/>
            </w:tcBorders>
            <w:vAlign w:val="center"/>
          </w:tcPr>
          <w:p w:rsidR="00FF7C82" w:rsidRPr="008B41DB" w:rsidRDefault="00FF7C82" w:rsidP="00B84EAF">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4" w:space="0" w:color="auto"/>
              <w:right w:val="single" w:sz="12" w:space="0" w:color="auto"/>
            </w:tcBorders>
          </w:tcPr>
          <w:p w:rsidR="00FF7C82" w:rsidRDefault="00FF7C82" w:rsidP="00B84EAF">
            <w:pPr>
              <w:pStyle w:val="a3"/>
              <w:wordWrap/>
              <w:spacing w:line="240" w:lineRule="auto"/>
            </w:pPr>
          </w:p>
        </w:tc>
      </w:tr>
      <w:tr w:rsidR="00FF7C82">
        <w:tblPrEx>
          <w:tblCellMar>
            <w:top w:w="0" w:type="dxa"/>
            <w:bottom w:w="0" w:type="dxa"/>
          </w:tblCellMar>
        </w:tblPrEx>
        <w:trPr>
          <w:trHeight w:val="570"/>
        </w:trPr>
        <w:tc>
          <w:tcPr>
            <w:tcW w:w="298" w:type="dxa"/>
            <w:tcBorders>
              <w:top w:val="single" w:sz="4" w:space="0" w:color="auto"/>
              <w:left w:val="single" w:sz="12"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8" w:type="dxa"/>
            <w:tcBorders>
              <w:top w:val="single" w:sz="4" w:space="0" w:color="auto"/>
              <w:left w:val="dashSmallGap" w:sz="4" w:space="0" w:color="auto"/>
              <w:bottom w:val="single" w:sz="12" w:space="0" w:color="auto"/>
              <w:right w:val="dashSmallGap" w:sz="4" w:space="0" w:color="auto"/>
            </w:tcBorders>
            <w:vAlign w:val="center"/>
          </w:tcPr>
          <w:p w:rsidR="00FF7C82" w:rsidRDefault="00FF7C82" w:rsidP="00B84EAF">
            <w:pPr>
              <w:pStyle w:val="a3"/>
              <w:wordWrap/>
              <w:spacing w:line="240" w:lineRule="auto"/>
              <w:jc w:val="center"/>
            </w:pPr>
          </w:p>
        </w:tc>
        <w:tc>
          <w:tcPr>
            <w:tcW w:w="299" w:type="dxa"/>
            <w:tcBorders>
              <w:top w:val="single" w:sz="4" w:space="0" w:color="auto"/>
              <w:left w:val="dashSmallGap" w:sz="4" w:space="0" w:color="auto"/>
              <w:bottom w:val="single" w:sz="12" w:space="0" w:color="auto"/>
              <w:right w:val="nil"/>
            </w:tcBorders>
            <w:vAlign w:val="center"/>
          </w:tcPr>
          <w:p w:rsidR="00FF7C82" w:rsidRDefault="00FF7C82" w:rsidP="00B84EAF">
            <w:pPr>
              <w:pStyle w:val="a3"/>
              <w:wordWrap/>
              <w:spacing w:line="240" w:lineRule="auto"/>
              <w:jc w:val="center"/>
            </w:pPr>
          </w:p>
        </w:tc>
        <w:tc>
          <w:tcPr>
            <w:tcW w:w="2608" w:type="dxa"/>
            <w:tcBorders>
              <w:top w:val="single" w:sz="4" w:space="0" w:color="auto"/>
              <w:left w:val="single" w:sz="4" w:space="0" w:color="auto"/>
              <w:bottom w:val="single" w:sz="12" w:space="0" w:color="auto"/>
              <w:right w:val="nil"/>
            </w:tcBorders>
            <w:vAlign w:val="center"/>
          </w:tcPr>
          <w:p w:rsidR="00FF7C82" w:rsidRDefault="00FF7C82" w:rsidP="00B84EAF">
            <w:pPr>
              <w:pStyle w:val="a3"/>
              <w:wordWrap/>
              <w:spacing w:line="240" w:lineRule="auto"/>
              <w:jc w:val="center"/>
            </w:pPr>
          </w:p>
        </w:tc>
        <w:tc>
          <w:tcPr>
            <w:tcW w:w="1925" w:type="dxa"/>
            <w:tcBorders>
              <w:top w:val="single" w:sz="4" w:space="0" w:color="auto"/>
              <w:left w:val="single" w:sz="4" w:space="0" w:color="auto"/>
              <w:bottom w:val="single" w:sz="12" w:space="0" w:color="auto"/>
              <w:right w:val="nil"/>
            </w:tcBorders>
            <w:vAlign w:val="center"/>
          </w:tcPr>
          <w:p w:rsidR="00FF7C82" w:rsidRPr="008B41DB" w:rsidRDefault="00FF7C82" w:rsidP="00B84EAF">
            <w:pPr>
              <w:pStyle w:val="a3"/>
              <w:spacing w:line="240" w:lineRule="auto"/>
              <w:jc w:val="right"/>
            </w:pPr>
            <w:r>
              <w:rPr>
                <w:rFonts w:hint="eastAsia"/>
              </w:rPr>
              <w:t xml:space="preserve">    年    </w:t>
            </w:r>
            <w:r w:rsidRPr="008B41DB">
              <w:rPr>
                <w:rFonts w:hint="eastAsia"/>
              </w:rPr>
              <w:t>月</w:t>
            </w:r>
            <w:r>
              <w:rPr>
                <w:rFonts w:hint="eastAsia"/>
              </w:rPr>
              <w:t xml:space="preserve"> </w:t>
            </w:r>
          </w:p>
        </w:tc>
        <w:tc>
          <w:tcPr>
            <w:tcW w:w="940" w:type="dxa"/>
            <w:tcBorders>
              <w:top w:val="single" w:sz="4" w:space="0" w:color="auto"/>
              <w:left w:val="single" w:sz="4" w:space="0" w:color="auto"/>
              <w:bottom w:val="single" w:sz="12"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12" w:space="0" w:color="auto"/>
              <w:right w:val="nil"/>
            </w:tcBorders>
          </w:tcPr>
          <w:p w:rsidR="00FF7C82" w:rsidRDefault="00FF7C82" w:rsidP="00B84EAF">
            <w:pPr>
              <w:pStyle w:val="a3"/>
              <w:wordWrap/>
              <w:spacing w:line="240" w:lineRule="auto"/>
            </w:pPr>
          </w:p>
        </w:tc>
        <w:tc>
          <w:tcPr>
            <w:tcW w:w="924" w:type="dxa"/>
            <w:tcBorders>
              <w:top w:val="single" w:sz="4" w:space="0" w:color="auto"/>
              <w:left w:val="single" w:sz="4" w:space="0" w:color="auto"/>
              <w:bottom w:val="single" w:sz="12" w:space="0" w:color="auto"/>
              <w:right w:val="single" w:sz="12" w:space="0" w:color="auto"/>
            </w:tcBorders>
          </w:tcPr>
          <w:p w:rsidR="00FF7C82" w:rsidRDefault="00FF7C82" w:rsidP="00B84EAF">
            <w:pPr>
              <w:pStyle w:val="a3"/>
              <w:wordWrap/>
              <w:spacing w:line="240" w:lineRule="auto"/>
            </w:pPr>
          </w:p>
        </w:tc>
      </w:tr>
    </w:tbl>
    <w:p w:rsidR="00BE2151" w:rsidRPr="008B3D08" w:rsidRDefault="008B3D08">
      <w:pPr>
        <w:pStyle w:val="a3"/>
        <w:rPr>
          <w:sz w:val="20"/>
          <w:szCs w:val="20"/>
        </w:rPr>
      </w:pPr>
      <w:r>
        <w:rPr>
          <w:rFonts w:hint="eastAsia"/>
          <w:sz w:val="20"/>
          <w:szCs w:val="20"/>
        </w:rPr>
        <w:t xml:space="preserve">注 </w:t>
      </w:r>
      <w:r w:rsidR="006B2B90" w:rsidRPr="008B3D08">
        <w:rPr>
          <w:rFonts w:hint="eastAsia"/>
          <w:sz w:val="20"/>
          <w:szCs w:val="20"/>
        </w:rPr>
        <w:t xml:space="preserve">１  </w:t>
      </w:r>
      <w:r w:rsidR="00BE2151" w:rsidRPr="008B3D08">
        <w:rPr>
          <w:rFonts w:hint="eastAsia"/>
          <w:sz w:val="20"/>
          <w:szCs w:val="20"/>
        </w:rPr>
        <w:t>産業廃棄物収集運搬業者は、この名簿を作成の</w:t>
      </w:r>
      <w:r w:rsidR="006D4638">
        <w:rPr>
          <w:rFonts w:hint="eastAsia"/>
          <w:sz w:val="20"/>
          <w:szCs w:val="20"/>
        </w:rPr>
        <w:t>上</w:t>
      </w:r>
      <w:r w:rsidR="00BE2151" w:rsidRPr="008B3D08">
        <w:rPr>
          <w:rFonts w:hint="eastAsia"/>
          <w:sz w:val="20"/>
          <w:szCs w:val="20"/>
        </w:rPr>
        <w:t>、搬入の際に携帯すること。</w:t>
      </w:r>
    </w:p>
    <w:p w:rsidR="00BE2151" w:rsidRPr="008B3D08" w:rsidRDefault="00BE2151" w:rsidP="00882E5C">
      <w:pPr>
        <w:pStyle w:val="a3"/>
        <w:ind w:leftChars="330" w:left="693"/>
        <w:rPr>
          <w:rFonts w:hint="eastAsia"/>
          <w:sz w:val="20"/>
          <w:szCs w:val="20"/>
        </w:rPr>
      </w:pPr>
      <w:r w:rsidRPr="008B3D08">
        <w:rPr>
          <w:rFonts w:hint="eastAsia"/>
          <w:sz w:val="20"/>
          <w:szCs w:val="20"/>
        </w:rPr>
        <w:t>なお、</w:t>
      </w:r>
      <w:r w:rsidR="00882E5C">
        <w:rPr>
          <w:rFonts w:hint="eastAsia"/>
          <w:sz w:val="20"/>
          <w:szCs w:val="20"/>
        </w:rPr>
        <w:t>東京二十三区清掃</w:t>
      </w:r>
      <w:r w:rsidRPr="008B3D08">
        <w:rPr>
          <w:rFonts w:hint="eastAsia"/>
          <w:sz w:val="20"/>
          <w:szCs w:val="20"/>
        </w:rPr>
        <w:t>一部事務組合の処理施設において係員から提示を求められた場合は、速やかに提示すること。</w:t>
      </w:r>
    </w:p>
    <w:p w:rsidR="00BE2151" w:rsidRPr="008B3D08" w:rsidRDefault="006B2B90" w:rsidP="00FF3770">
      <w:pPr>
        <w:pStyle w:val="a3"/>
        <w:ind w:leftChars="126" w:left="465" w:hangingChars="100" w:hanging="200"/>
        <w:rPr>
          <w:rFonts w:hint="eastAsia"/>
          <w:sz w:val="20"/>
          <w:szCs w:val="20"/>
        </w:rPr>
      </w:pPr>
      <w:r w:rsidRPr="008B3D08">
        <w:rPr>
          <w:rFonts w:hint="eastAsia"/>
          <w:sz w:val="20"/>
          <w:szCs w:val="20"/>
        </w:rPr>
        <w:t xml:space="preserve">２  </w:t>
      </w:r>
      <w:r w:rsidR="00BE2151" w:rsidRPr="008B3D08">
        <w:rPr>
          <w:rFonts w:hint="eastAsia"/>
          <w:sz w:val="20"/>
          <w:szCs w:val="20"/>
        </w:rPr>
        <w:t>搬入者は、産業廃棄物管理票（マニフェス</w:t>
      </w:r>
      <w:r w:rsidRPr="008B3D08">
        <w:rPr>
          <w:rFonts w:hint="eastAsia"/>
          <w:sz w:val="20"/>
          <w:szCs w:val="20"/>
        </w:rPr>
        <w:t>ト伝票）及び搬入カードと搬入物が上記名簿と合致するか確</w:t>
      </w:r>
      <w:r w:rsidR="00BE2151" w:rsidRPr="008B3D08">
        <w:rPr>
          <w:rFonts w:hint="eastAsia"/>
          <w:sz w:val="20"/>
          <w:szCs w:val="20"/>
        </w:rPr>
        <w:t>認のうえ、</w:t>
      </w:r>
      <w:r w:rsidR="00882E5C">
        <w:rPr>
          <w:rFonts w:hint="eastAsia"/>
          <w:sz w:val="20"/>
          <w:szCs w:val="20"/>
        </w:rPr>
        <w:t>東京二十三区清掃</w:t>
      </w:r>
      <w:r w:rsidR="00BE2151" w:rsidRPr="008B3D08">
        <w:rPr>
          <w:rFonts w:hint="eastAsia"/>
          <w:sz w:val="20"/>
          <w:szCs w:val="20"/>
        </w:rPr>
        <w:t>一部事務組合の処理施設に搬入すること。</w:t>
      </w:r>
    </w:p>
    <w:p w:rsidR="0084526E" w:rsidRPr="007D4F30" w:rsidRDefault="006B2B90" w:rsidP="007D4F30">
      <w:pPr>
        <w:pStyle w:val="a3"/>
        <w:ind w:firstLineChars="150" w:firstLine="300"/>
        <w:rPr>
          <w:rFonts w:hint="eastAsia"/>
          <w:sz w:val="18"/>
          <w:szCs w:val="18"/>
        </w:rPr>
      </w:pPr>
      <w:r w:rsidRPr="008B3D08">
        <w:rPr>
          <w:rFonts w:hint="eastAsia"/>
          <w:sz w:val="20"/>
          <w:szCs w:val="20"/>
        </w:rPr>
        <w:t xml:space="preserve">３  </w:t>
      </w:r>
      <w:r w:rsidR="008044E1" w:rsidRPr="008B3D08">
        <w:rPr>
          <w:rFonts w:hint="eastAsia"/>
          <w:sz w:val="20"/>
          <w:szCs w:val="20"/>
        </w:rPr>
        <w:t>排出量</w:t>
      </w:r>
      <w:r w:rsidR="00731C94" w:rsidRPr="008B3D08">
        <w:rPr>
          <w:rFonts w:hint="eastAsia"/>
          <w:sz w:val="20"/>
          <w:szCs w:val="20"/>
        </w:rPr>
        <w:t>欄には、各排出事業者の</w:t>
      </w:r>
      <w:r w:rsidR="007C3C47">
        <w:rPr>
          <w:rFonts w:hint="eastAsia"/>
          <w:sz w:val="20"/>
          <w:szCs w:val="20"/>
        </w:rPr>
        <w:t>１か月</w:t>
      </w:r>
      <w:r w:rsidR="006D4638">
        <w:rPr>
          <w:rFonts w:hint="eastAsia"/>
          <w:sz w:val="20"/>
          <w:szCs w:val="20"/>
        </w:rPr>
        <w:t>当</w:t>
      </w:r>
      <w:r w:rsidR="00731C94" w:rsidRPr="008B3D08">
        <w:rPr>
          <w:rFonts w:hint="eastAsia"/>
          <w:sz w:val="20"/>
          <w:szCs w:val="20"/>
        </w:rPr>
        <w:t>たりの承認排出量を記載すること。</w:t>
      </w:r>
      <w:bookmarkStart w:id="0" w:name="_GoBack"/>
      <w:bookmarkEnd w:id="0"/>
    </w:p>
    <w:sectPr w:rsidR="0084526E" w:rsidRPr="007D4F30" w:rsidSect="0088204F">
      <w:pgSz w:w="11906" w:h="16838"/>
      <w:pgMar w:top="709" w:right="1133" w:bottom="426"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69" w:rsidRDefault="00892669" w:rsidP="00A3799B">
      <w:r>
        <w:separator/>
      </w:r>
    </w:p>
  </w:endnote>
  <w:endnote w:type="continuationSeparator" w:id="0">
    <w:p w:rsidR="00892669" w:rsidRDefault="00892669" w:rsidP="00A3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69" w:rsidRDefault="00892669" w:rsidP="00A3799B">
      <w:r>
        <w:separator/>
      </w:r>
    </w:p>
  </w:footnote>
  <w:footnote w:type="continuationSeparator" w:id="0">
    <w:p w:rsidR="00892669" w:rsidRDefault="00892669" w:rsidP="00A3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F0F66"/>
    <w:multiLevelType w:val="hybridMultilevel"/>
    <w:tmpl w:val="789EA0D8"/>
    <w:lvl w:ilvl="0" w:tplc="EF0423D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31537"/>
    <w:multiLevelType w:val="hybridMultilevel"/>
    <w:tmpl w:val="7BFA9E5E"/>
    <w:lvl w:ilvl="0" w:tplc="03BA515A">
      <w:start w:val="3"/>
      <w:numFmt w:val="decimalFullWidth"/>
      <w:lvlText w:val="（%1）"/>
      <w:lvlJc w:val="left"/>
      <w:pPr>
        <w:tabs>
          <w:tab w:val="num" w:pos="630"/>
        </w:tabs>
        <w:ind w:left="630" w:hanging="49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 w15:restartNumberingAfterBreak="0">
    <w:nsid w:val="6838720A"/>
    <w:multiLevelType w:val="hybridMultilevel"/>
    <w:tmpl w:val="298056DA"/>
    <w:lvl w:ilvl="0" w:tplc="CEAC1E50">
      <w:start w:val="3"/>
      <w:numFmt w:val="decimalFullWidth"/>
      <w:lvlText w:val="（%1）"/>
      <w:lvlJc w:val="left"/>
      <w:pPr>
        <w:tabs>
          <w:tab w:val="num" w:pos="630"/>
        </w:tabs>
        <w:ind w:left="630" w:hanging="49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7744500A"/>
    <w:multiLevelType w:val="hybridMultilevel"/>
    <w:tmpl w:val="787817FC"/>
    <w:lvl w:ilvl="0" w:tplc="CC567B2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8F"/>
    <w:rsid w:val="00010ECD"/>
    <w:rsid w:val="00011BC3"/>
    <w:rsid w:val="00015253"/>
    <w:rsid w:val="00015F64"/>
    <w:rsid w:val="00023427"/>
    <w:rsid w:val="00025182"/>
    <w:rsid w:val="000352D1"/>
    <w:rsid w:val="00072001"/>
    <w:rsid w:val="0008551B"/>
    <w:rsid w:val="0009341B"/>
    <w:rsid w:val="00094AEB"/>
    <w:rsid w:val="000A530D"/>
    <w:rsid w:val="000C19D4"/>
    <w:rsid w:val="000D78AF"/>
    <w:rsid w:val="000F2574"/>
    <w:rsid w:val="00102C2F"/>
    <w:rsid w:val="001340B5"/>
    <w:rsid w:val="001369E5"/>
    <w:rsid w:val="00143968"/>
    <w:rsid w:val="00144F1F"/>
    <w:rsid w:val="00154CE4"/>
    <w:rsid w:val="00165373"/>
    <w:rsid w:val="0017213D"/>
    <w:rsid w:val="00184F24"/>
    <w:rsid w:val="00185504"/>
    <w:rsid w:val="001914C2"/>
    <w:rsid w:val="001C2789"/>
    <w:rsid w:val="001D2A34"/>
    <w:rsid w:val="001F270E"/>
    <w:rsid w:val="001F34FA"/>
    <w:rsid w:val="00215C19"/>
    <w:rsid w:val="00216EBE"/>
    <w:rsid w:val="00216FEC"/>
    <w:rsid w:val="00223689"/>
    <w:rsid w:val="00223C31"/>
    <w:rsid w:val="00223CA1"/>
    <w:rsid w:val="002324D8"/>
    <w:rsid w:val="00234B6B"/>
    <w:rsid w:val="00241A57"/>
    <w:rsid w:val="00243B81"/>
    <w:rsid w:val="00252564"/>
    <w:rsid w:val="00255F42"/>
    <w:rsid w:val="00267FC2"/>
    <w:rsid w:val="002923FD"/>
    <w:rsid w:val="002A1EFB"/>
    <w:rsid w:val="002A302B"/>
    <w:rsid w:val="002B04E6"/>
    <w:rsid w:val="002B1C54"/>
    <w:rsid w:val="002B417D"/>
    <w:rsid w:val="002B5D4E"/>
    <w:rsid w:val="002C4AFB"/>
    <w:rsid w:val="002C7E3E"/>
    <w:rsid w:val="002E0E86"/>
    <w:rsid w:val="002E586F"/>
    <w:rsid w:val="00300AAD"/>
    <w:rsid w:val="00303EA3"/>
    <w:rsid w:val="003043DF"/>
    <w:rsid w:val="00312434"/>
    <w:rsid w:val="00315AC1"/>
    <w:rsid w:val="0033397E"/>
    <w:rsid w:val="00350BAB"/>
    <w:rsid w:val="003522F1"/>
    <w:rsid w:val="00393FD6"/>
    <w:rsid w:val="003A1554"/>
    <w:rsid w:val="003A68D2"/>
    <w:rsid w:val="003B18C8"/>
    <w:rsid w:val="003D59F9"/>
    <w:rsid w:val="003F1995"/>
    <w:rsid w:val="003F28D7"/>
    <w:rsid w:val="00414DF0"/>
    <w:rsid w:val="00421215"/>
    <w:rsid w:val="00422903"/>
    <w:rsid w:val="00457232"/>
    <w:rsid w:val="004576CA"/>
    <w:rsid w:val="004728FA"/>
    <w:rsid w:val="00477BFC"/>
    <w:rsid w:val="004800DB"/>
    <w:rsid w:val="00482CDA"/>
    <w:rsid w:val="00490D8A"/>
    <w:rsid w:val="00494111"/>
    <w:rsid w:val="00496BE6"/>
    <w:rsid w:val="0049705A"/>
    <w:rsid w:val="004A23D4"/>
    <w:rsid w:val="004A2763"/>
    <w:rsid w:val="004B37AB"/>
    <w:rsid w:val="004B6A5E"/>
    <w:rsid w:val="004C2598"/>
    <w:rsid w:val="004E155D"/>
    <w:rsid w:val="004F3CEB"/>
    <w:rsid w:val="005151D1"/>
    <w:rsid w:val="00517235"/>
    <w:rsid w:val="00520056"/>
    <w:rsid w:val="005465C8"/>
    <w:rsid w:val="00546D2F"/>
    <w:rsid w:val="00553B44"/>
    <w:rsid w:val="005551AC"/>
    <w:rsid w:val="0056514B"/>
    <w:rsid w:val="00571283"/>
    <w:rsid w:val="0057211A"/>
    <w:rsid w:val="00573B1E"/>
    <w:rsid w:val="005751F2"/>
    <w:rsid w:val="00580252"/>
    <w:rsid w:val="005B1CAF"/>
    <w:rsid w:val="005B3DB5"/>
    <w:rsid w:val="005C1FDA"/>
    <w:rsid w:val="005F0EA9"/>
    <w:rsid w:val="00606D5B"/>
    <w:rsid w:val="00623E68"/>
    <w:rsid w:val="00626715"/>
    <w:rsid w:val="0067677B"/>
    <w:rsid w:val="00684868"/>
    <w:rsid w:val="006B1159"/>
    <w:rsid w:val="006B2B90"/>
    <w:rsid w:val="006B52B0"/>
    <w:rsid w:val="006C3CC2"/>
    <w:rsid w:val="006D0478"/>
    <w:rsid w:val="006D4638"/>
    <w:rsid w:val="006F5187"/>
    <w:rsid w:val="006F66C5"/>
    <w:rsid w:val="00711C7A"/>
    <w:rsid w:val="007238A7"/>
    <w:rsid w:val="00731C94"/>
    <w:rsid w:val="00735E45"/>
    <w:rsid w:val="00744BDD"/>
    <w:rsid w:val="00754055"/>
    <w:rsid w:val="00761BA2"/>
    <w:rsid w:val="00761E95"/>
    <w:rsid w:val="00791C64"/>
    <w:rsid w:val="00792D18"/>
    <w:rsid w:val="0079789A"/>
    <w:rsid w:val="007C3C47"/>
    <w:rsid w:val="007C66D8"/>
    <w:rsid w:val="007D4F30"/>
    <w:rsid w:val="007D7400"/>
    <w:rsid w:val="007E6964"/>
    <w:rsid w:val="007F18F1"/>
    <w:rsid w:val="008044E1"/>
    <w:rsid w:val="00805B4B"/>
    <w:rsid w:val="00816B24"/>
    <w:rsid w:val="008210BA"/>
    <w:rsid w:val="008212B0"/>
    <w:rsid w:val="0083318F"/>
    <w:rsid w:val="00833AEC"/>
    <w:rsid w:val="0084526E"/>
    <w:rsid w:val="008569EF"/>
    <w:rsid w:val="0086241F"/>
    <w:rsid w:val="00867E8F"/>
    <w:rsid w:val="00870BA6"/>
    <w:rsid w:val="0088204F"/>
    <w:rsid w:val="00882E5C"/>
    <w:rsid w:val="008905DA"/>
    <w:rsid w:val="00892669"/>
    <w:rsid w:val="00897CA4"/>
    <w:rsid w:val="008A142B"/>
    <w:rsid w:val="008A2A06"/>
    <w:rsid w:val="008A560C"/>
    <w:rsid w:val="008B130C"/>
    <w:rsid w:val="008B3D08"/>
    <w:rsid w:val="008B41DB"/>
    <w:rsid w:val="008E58C2"/>
    <w:rsid w:val="00915C29"/>
    <w:rsid w:val="00947112"/>
    <w:rsid w:val="0095232D"/>
    <w:rsid w:val="0096050A"/>
    <w:rsid w:val="00961637"/>
    <w:rsid w:val="00991544"/>
    <w:rsid w:val="00994189"/>
    <w:rsid w:val="009A0940"/>
    <w:rsid w:val="009D7FD6"/>
    <w:rsid w:val="009E0F99"/>
    <w:rsid w:val="009E7D20"/>
    <w:rsid w:val="009F2964"/>
    <w:rsid w:val="00A24E1E"/>
    <w:rsid w:val="00A25003"/>
    <w:rsid w:val="00A31611"/>
    <w:rsid w:val="00A3799B"/>
    <w:rsid w:val="00A416F8"/>
    <w:rsid w:val="00A51BBD"/>
    <w:rsid w:val="00A6007D"/>
    <w:rsid w:val="00A65A19"/>
    <w:rsid w:val="00A81F4A"/>
    <w:rsid w:val="00A855BC"/>
    <w:rsid w:val="00A87364"/>
    <w:rsid w:val="00A916B9"/>
    <w:rsid w:val="00AB3E00"/>
    <w:rsid w:val="00AC7D5D"/>
    <w:rsid w:val="00AD220B"/>
    <w:rsid w:val="00AD6D4C"/>
    <w:rsid w:val="00AE24C5"/>
    <w:rsid w:val="00AE261C"/>
    <w:rsid w:val="00B0078D"/>
    <w:rsid w:val="00B00D97"/>
    <w:rsid w:val="00B22016"/>
    <w:rsid w:val="00B262AB"/>
    <w:rsid w:val="00B34554"/>
    <w:rsid w:val="00B3639B"/>
    <w:rsid w:val="00B366AF"/>
    <w:rsid w:val="00B656F2"/>
    <w:rsid w:val="00B70FA0"/>
    <w:rsid w:val="00B75FCF"/>
    <w:rsid w:val="00B820A7"/>
    <w:rsid w:val="00B84EAF"/>
    <w:rsid w:val="00B96F6E"/>
    <w:rsid w:val="00BA09D5"/>
    <w:rsid w:val="00BB1408"/>
    <w:rsid w:val="00BB1653"/>
    <w:rsid w:val="00BB6909"/>
    <w:rsid w:val="00BC043D"/>
    <w:rsid w:val="00BC5025"/>
    <w:rsid w:val="00BE1F9C"/>
    <w:rsid w:val="00BE2151"/>
    <w:rsid w:val="00BE47B2"/>
    <w:rsid w:val="00BE5208"/>
    <w:rsid w:val="00BF0931"/>
    <w:rsid w:val="00BF3A38"/>
    <w:rsid w:val="00C20E4A"/>
    <w:rsid w:val="00C26881"/>
    <w:rsid w:val="00C564B7"/>
    <w:rsid w:val="00C819D2"/>
    <w:rsid w:val="00C84C3E"/>
    <w:rsid w:val="00C925AA"/>
    <w:rsid w:val="00CA375A"/>
    <w:rsid w:val="00CB10EB"/>
    <w:rsid w:val="00CB38AE"/>
    <w:rsid w:val="00CD76D5"/>
    <w:rsid w:val="00CE18DE"/>
    <w:rsid w:val="00CF3035"/>
    <w:rsid w:val="00D01CA7"/>
    <w:rsid w:val="00D0224E"/>
    <w:rsid w:val="00D1098F"/>
    <w:rsid w:val="00D27076"/>
    <w:rsid w:val="00D31C31"/>
    <w:rsid w:val="00D37B85"/>
    <w:rsid w:val="00D5328A"/>
    <w:rsid w:val="00D70BC0"/>
    <w:rsid w:val="00D82030"/>
    <w:rsid w:val="00DA7D32"/>
    <w:rsid w:val="00DA7F5F"/>
    <w:rsid w:val="00DC3826"/>
    <w:rsid w:val="00DD35FA"/>
    <w:rsid w:val="00DE7D9F"/>
    <w:rsid w:val="00DF65B7"/>
    <w:rsid w:val="00E03C70"/>
    <w:rsid w:val="00E114C7"/>
    <w:rsid w:val="00E22B38"/>
    <w:rsid w:val="00E32B94"/>
    <w:rsid w:val="00E45869"/>
    <w:rsid w:val="00E513D2"/>
    <w:rsid w:val="00E54FA0"/>
    <w:rsid w:val="00E56FC9"/>
    <w:rsid w:val="00E60163"/>
    <w:rsid w:val="00E60DAC"/>
    <w:rsid w:val="00E63263"/>
    <w:rsid w:val="00E6600A"/>
    <w:rsid w:val="00E6775D"/>
    <w:rsid w:val="00E70D3E"/>
    <w:rsid w:val="00E746FC"/>
    <w:rsid w:val="00E87C54"/>
    <w:rsid w:val="00E92B88"/>
    <w:rsid w:val="00EA107F"/>
    <w:rsid w:val="00EA79FA"/>
    <w:rsid w:val="00EC624F"/>
    <w:rsid w:val="00EC70CB"/>
    <w:rsid w:val="00ED1F54"/>
    <w:rsid w:val="00ED4EED"/>
    <w:rsid w:val="00EE54A7"/>
    <w:rsid w:val="00EF0D72"/>
    <w:rsid w:val="00EF5589"/>
    <w:rsid w:val="00F10937"/>
    <w:rsid w:val="00F21985"/>
    <w:rsid w:val="00F360B7"/>
    <w:rsid w:val="00F40178"/>
    <w:rsid w:val="00F41383"/>
    <w:rsid w:val="00F42105"/>
    <w:rsid w:val="00F423F4"/>
    <w:rsid w:val="00F44ABB"/>
    <w:rsid w:val="00F73F70"/>
    <w:rsid w:val="00F76AFB"/>
    <w:rsid w:val="00F82878"/>
    <w:rsid w:val="00F9075B"/>
    <w:rsid w:val="00FA33A1"/>
    <w:rsid w:val="00FA51CF"/>
    <w:rsid w:val="00FA74AD"/>
    <w:rsid w:val="00FB5762"/>
    <w:rsid w:val="00FC7DA1"/>
    <w:rsid w:val="00FD0339"/>
    <w:rsid w:val="00FD2C13"/>
    <w:rsid w:val="00FD609B"/>
    <w:rsid w:val="00FF2799"/>
    <w:rsid w:val="00FF3770"/>
    <w:rsid w:val="00F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color="red">
      <v:fill color="white" on="f"/>
      <v:stroke color="red"/>
      <v:textbox inset="5.85pt,.7pt,5.85pt,.7pt"/>
    </o:shapedefaults>
    <o:shapelayout v:ext="edit">
      <o:idmap v:ext="edit" data="1"/>
    </o:shapelayout>
  </w:shapeDefaults>
  <w:decimalSymbol w:val="."/>
  <w:listSeparator w:val=","/>
  <w14:docId w14:val="2509F81A"/>
  <w15:chartTrackingRefBased/>
  <w15:docId w15:val="{57EBBB69-94F8-48E3-BB17-809B008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8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84" w:lineRule="atLeast"/>
      <w:jc w:val="both"/>
    </w:pPr>
    <w:rPr>
      <w:rFonts w:ascii="ＭＳ 明朝"/>
      <w:sz w:val="21"/>
      <w:szCs w:val="21"/>
    </w:rPr>
  </w:style>
  <w:style w:type="table" w:styleId="a4">
    <w:name w:val="Table Grid"/>
    <w:basedOn w:val="a1"/>
    <w:rsid w:val="00A31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E0F99"/>
    <w:pPr>
      <w:tabs>
        <w:tab w:val="center" w:pos="4252"/>
        <w:tab w:val="right" w:pos="8504"/>
      </w:tabs>
      <w:snapToGrid w:val="0"/>
    </w:pPr>
    <w:rPr>
      <w:rFonts w:eastAsia="HG丸ｺﾞｼｯｸM-PRO"/>
    </w:rPr>
  </w:style>
  <w:style w:type="paragraph" w:styleId="a6">
    <w:name w:val="Note Heading"/>
    <w:basedOn w:val="a"/>
    <w:next w:val="a"/>
    <w:rsid w:val="00991544"/>
    <w:pPr>
      <w:jc w:val="center"/>
    </w:pPr>
    <w:rPr>
      <w:rFonts w:eastAsia="HG丸ｺﾞｼｯｸM-PRO"/>
    </w:rPr>
  </w:style>
  <w:style w:type="paragraph" w:styleId="a7">
    <w:name w:val="Closing"/>
    <w:basedOn w:val="a"/>
    <w:rsid w:val="00991544"/>
    <w:pPr>
      <w:jc w:val="right"/>
    </w:pPr>
    <w:rPr>
      <w:rFonts w:eastAsia="HG丸ｺﾞｼｯｸM-PRO"/>
    </w:rPr>
  </w:style>
  <w:style w:type="paragraph" w:styleId="a8">
    <w:name w:val="footer"/>
    <w:basedOn w:val="a"/>
    <w:link w:val="a9"/>
    <w:rsid w:val="00A3799B"/>
    <w:pPr>
      <w:tabs>
        <w:tab w:val="center" w:pos="4252"/>
        <w:tab w:val="right" w:pos="8504"/>
      </w:tabs>
      <w:snapToGrid w:val="0"/>
    </w:pPr>
  </w:style>
  <w:style w:type="character" w:customStyle="1" w:styleId="a9">
    <w:name w:val="フッター (文字)"/>
    <w:link w:val="a8"/>
    <w:rsid w:val="00A3799B"/>
    <w:rPr>
      <w:kern w:val="2"/>
      <w:sz w:val="21"/>
      <w:szCs w:val="24"/>
    </w:rPr>
  </w:style>
  <w:style w:type="paragraph" w:styleId="aa">
    <w:name w:val="Balloon Text"/>
    <w:basedOn w:val="a"/>
    <w:link w:val="ab"/>
    <w:rsid w:val="00A3799B"/>
    <w:rPr>
      <w:rFonts w:ascii="Arial" w:eastAsia="ＭＳ ゴシック" w:hAnsi="Arial"/>
      <w:sz w:val="18"/>
      <w:szCs w:val="18"/>
    </w:rPr>
  </w:style>
  <w:style w:type="character" w:customStyle="1" w:styleId="ab">
    <w:name w:val="吹き出し (文字)"/>
    <w:link w:val="aa"/>
    <w:rsid w:val="00A3799B"/>
    <w:rPr>
      <w:rFonts w:ascii="Arial" w:eastAsia="ＭＳ ゴシック" w:hAnsi="Arial" w:cs="Times New Roman"/>
      <w:kern w:val="2"/>
      <w:sz w:val="18"/>
      <w:szCs w:val="18"/>
    </w:rPr>
  </w:style>
  <w:style w:type="character" w:styleId="ac">
    <w:name w:val="annotation reference"/>
    <w:rsid w:val="005465C8"/>
    <w:rPr>
      <w:sz w:val="18"/>
      <w:szCs w:val="18"/>
    </w:rPr>
  </w:style>
  <w:style w:type="paragraph" w:styleId="ad">
    <w:name w:val="annotation text"/>
    <w:basedOn w:val="a"/>
    <w:link w:val="ae"/>
    <w:rsid w:val="005465C8"/>
    <w:pPr>
      <w:jc w:val="left"/>
    </w:pPr>
  </w:style>
  <w:style w:type="character" w:customStyle="1" w:styleId="ae">
    <w:name w:val="コメント文字列 (文字)"/>
    <w:link w:val="ad"/>
    <w:rsid w:val="005465C8"/>
    <w:rPr>
      <w:kern w:val="2"/>
      <w:sz w:val="21"/>
      <w:szCs w:val="24"/>
    </w:rPr>
  </w:style>
  <w:style w:type="paragraph" w:styleId="af">
    <w:name w:val="annotation subject"/>
    <w:basedOn w:val="ad"/>
    <w:next w:val="ad"/>
    <w:link w:val="af0"/>
    <w:rsid w:val="005465C8"/>
    <w:rPr>
      <w:b/>
      <w:bCs/>
    </w:rPr>
  </w:style>
  <w:style w:type="character" w:customStyle="1" w:styleId="af0">
    <w:name w:val="コメント内容 (文字)"/>
    <w:link w:val="af"/>
    <w:rsid w:val="005465C8"/>
    <w:rPr>
      <w:b/>
      <w:bCs/>
      <w:kern w:val="2"/>
      <w:sz w:val="21"/>
      <w:szCs w:val="24"/>
    </w:rPr>
  </w:style>
  <w:style w:type="paragraph" w:styleId="af1">
    <w:name w:val="Revision"/>
    <w:hidden/>
    <w:uiPriority w:val="99"/>
    <w:semiHidden/>
    <w:rsid w:val="002B04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5055">
      <w:bodyDiv w:val="1"/>
      <w:marLeft w:val="0"/>
      <w:marRight w:val="0"/>
      <w:marTop w:val="0"/>
      <w:marBottom w:val="0"/>
      <w:divBdr>
        <w:top w:val="none" w:sz="0" w:space="0" w:color="auto"/>
        <w:left w:val="none" w:sz="0" w:space="0" w:color="auto"/>
        <w:bottom w:val="none" w:sz="0" w:space="0" w:color="auto"/>
        <w:right w:val="none" w:sz="0" w:space="0" w:color="auto"/>
      </w:divBdr>
    </w:div>
    <w:div w:id="1845515959">
      <w:bodyDiv w:val="1"/>
      <w:marLeft w:val="0"/>
      <w:marRight w:val="0"/>
      <w:marTop w:val="0"/>
      <w:marBottom w:val="0"/>
      <w:divBdr>
        <w:top w:val="none" w:sz="0" w:space="0" w:color="auto"/>
        <w:left w:val="none" w:sz="0" w:space="0" w:color="auto"/>
        <w:bottom w:val="none" w:sz="0" w:space="0" w:color="auto"/>
        <w:right w:val="none" w:sz="0" w:space="0" w:color="auto"/>
      </w:divBdr>
    </w:div>
    <w:div w:id="19432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F16F-FDE9-4A79-BEA9-94E4301A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　実施要領　別記様式第３号　事業系し尿等持ち込</vt:lpstr>
      <vt:lpstr>＿-2　実施要領　別記様式第３号　事業系し尿等持ち込</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実施要領　別記様式第３号　事業系し尿等持ち込</dc:title>
  <dc:subject/>
  <dc:creator>東京二十三区清掃一部事務組合</dc:creator>
  <cp:keywords/>
  <cp:lastModifiedBy>辻　咲帆</cp:lastModifiedBy>
  <cp:revision>2</cp:revision>
  <cp:lastPrinted>2014-11-21T01:04:00Z</cp:lastPrinted>
  <dcterms:created xsi:type="dcterms:W3CDTF">2023-01-06T05:45:00Z</dcterms:created>
  <dcterms:modified xsi:type="dcterms:W3CDTF">2023-01-06T05:45:00Z</dcterms:modified>
</cp:coreProperties>
</file>